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FE" w:rsidRDefault="006D50FE" w:rsidP="006C7A32">
      <w:pPr>
        <w:tabs>
          <w:tab w:val="left" w:pos="14317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6D50FE" w:rsidRDefault="006D50FE" w:rsidP="006D50FE">
      <w:pPr>
        <w:spacing w:line="240" w:lineRule="auto"/>
        <w:ind w:firstLine="0"/>
        <w:jc w:val="center"/>
        <w:rPr>
          <w:szCs w:val="28"/>
        </w:rPr>
      </w:pPr>
      <w:r w:rsidRPr="00211337">
        <w:rPr>
          <w:szCs w:val="28"/>
        </w:rPr>
        <w:t>мероприятий по улучшению и оздоровлению условий труда</w:t>
      </w:r>
      <w:r w:rsidR="006C7A32">
        <w:rPr>
          <w:szCs w:val="28"/>
        </w:rPr>
        <w:t xml:space="preserve"> СП «Хабаровские тепловые сети» АО «ДГК»</w:t>
      </w:r>
    </w:p>
    <w:p w:rsidR="006D50FE" w:rsidRPr="0032308F" w:rsidRDefault="006D50FE" w:rsidP="006D50FE">
      <w:pPr>
        <w:spacing w:line="240" w:lineRule="auto"/>
        <w:ind w:firstLine="0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6679"/>
        <w:gridCol w:w="1888"/>
        <w:gridCol w:w="1597"/>
        <w:gridCol w:w="1578"/>
        <w:gridCol w:w="1695"/>
      </w:tblGrid>
      <w:tr w:rsidR="006D50FE" w:rsidRPr="0032308F" w:rsidTr="006C7A32">
        <w:trPr>
          <w:cantSplit/>
          <w:trHeight w:val="395"/>
          <w:jc w:val="center"/>
        </w:trPr>
        <w:tc>
          <w:tcPr>
            <w:tcW w:w="2145" w:type="dxa"/>
            <w:shd w:val="clear" w:color="auto" w:fill="F2F2F2"/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2308F">
              <w:rPr>
                <w:sz w:val="24"/>
              </w:rPr>
              <w:t>Наименование структурного подразделения, рабочего места</w:t>
            </w:r>
          </w:p>
        </w:tc>
        <w:tc>
          <w:tcPr>
            <w:tcW w:w="6679" w:type="dxa"/>
            <w:shd w:val="clear" w:color="auto" w:fill="F2F2F2"/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jc w:val="center"/>
              <w:rPr>
                <w:sz w:val="24"/>
              </w:rPr>
            </w:pPr>
            <w:r w:rsidRPr="0032308F">
              <w:rPr>
                <w:sz w:val="24"/>
              </w:rPr>
              <w:t>Наименование мероприятия</w:t>
            </w:r>
          </w:p>
        </w:tc>
        <w:tc>
          <w:tcPr>
            <w:tcW w:w="1888" w:type="dxa"/>
            <w:shd w:val="clear" w:color="auto" w:fill="F2F2F2"/>
            <w:vAlign w:val="center"/>
            <w:hideMark/>
          </w:tcPr>
          <w:p w:rsidR="006D50FE" w:rsidRPr="0032308F" w:rsidRDefault="006D50FE" w:rsidP="003516D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08F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597" w:type="dxa"/>
            <w:shd w:val="clear" w:color="auto" w:fill="F2F2F2"/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13"/>
              <w:jc w:val="center"/>
              <w:rPr>
                <w:sz w:val="24"/>
              </w:rPr>
            </w:pPr>
            <w:r w:rsidRPr="0032308F">
              <w:rPr>
                <w:sz w:val="24"/>
              </w:rPr>
              <w:t>Срок выполнения</w:t>
            </w:r>
          </w:p>
        </w:tc>
        <w:tc>
          <w:tcPr>
            <w:tcW w:w="1578" w:type="dxa"/>
            <w:shd w:val="clear" w:color="auto" w:fill="F2F2F2"/>
            <w:vAlign w:val="center"/>
            <w:hideMark/>
          </w:tcPr>
          <w:p w:rsidR="006C7A32" w:rsidRDefault="006D50FE" w:rsidP="003516D7">
            <w:pPr>
              <w:spacing w:line="240" w:lineRule="auto"/>
              <w:ind w:firstLine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6D50FE" w:rsidRPr="0032308F" w:rsidRDefault="006D50FE" w:rsidP="003516D7">
            <w:pPr>
              <w:spacing w:line="240" w:lineRule="auto"/>
              <w:ind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исполнитель</w:t>
            </w:r>
          </w:p>
        </w:tc>
        <w:tc>
          <w:tcPr>
            <w:tcW w:w="1695" w:type="dxa"/>
            <w:shd w:val="clear" w:color="auto" w:fill="F2F2F2"/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13"/>
              <w:jc w:val="center"/>
              <w:rPr>
                <w:sz w:val="24"/>
              </w:rPr>
            </w:pPr>
            <w:r w:rsidRPr="0032308F">
              <w:rPr>
                <w:sz w:val="24"/>
              </w:rPr>
              <w:t>Отметка о выполнении</w:t>
            </w:r>
          </w:p>
        </w:tc>
      </w:tr>
    </w:tbl>
    <w:p w:rsidR="006D50FE" w:rsidRPr="0032308F" w:rsidRDefault="006D50FE" w:rsidP="006D50FE">
      <w:pPr>
        <w:spacing w:line="240" w:lineRule="auto"/>
        <w:ind w:firstLine="0"/>
        <w:rPr>
          <w:rFonts w:ascii="Arial Narrow" w:hAnsi="Arial Narrow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6679"/>
        <w:gridCol w:w="1888"/>
        <w:gridCol w:w="1597"/>
        <w:gridCol w:w="1578"/>
        <w:gridCol w:w="1695"/>
      </w:tblGrid>
      <w:tr w:rsidR="006D50FE" w:rsidRPr="0032308F" w:rsidTr="006C7A32">
        <w:trPr>
          <w:trHeight w:val="195"/>
          <w:jc w:val="center"/>
        </w:trPr>
        <w:tc>
          <w:tcPr>
            <w:tcW w:w="1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2308F">
              <w:rPr>
                <w:b/>
                <w:sz w:val="24"/>
              </w:rPr>
              <w:t>Участок химического анализа сетевой воды (г. Хабаровск, ул. Вологодская, 48)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1 Инженер-химик 2 категории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Учитывая вредные условия труда сохранить за работником право на льготы.</w:t>
            </w:r>
          </w:p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Для уменьшения вредного возде</w:t>
            </w:r>
            <w:r>
              <w:rPr>
                <w:sz w:val="24"/>
              </w:rPr>
              <w:t>й</w:t>
            </w:r>
            <w:r w:rsidRPr="0032308F">
              <w:rPr>
                <w:sz w:val="24"/>
              </w:rPr>
              <w:t>ствия химического фактора обеспечить работников средствами индивидуальной защиты (СИЗОД)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химического фактора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УХАСВ Долгополова Н.Г.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C7A32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1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2308F">
              <w:rPr>
                <w:b/>
                <w:sz w:val="24"/>
              </w:rPr>
              <w:t xml:space="preserve">Служба ремонта и эксплуатации оборудования насосных станций (г. Хабаровск, ул. </w:t>
            </w:r>
            <w:proofErr w:type="spellStart"/>
            <w:r w:rsidRPr="0032308F">
              <w:rPr>
                <w:b/>
                <w:sz w:val="24"/>
              </w:rPr>
              <w:t>Ханкайская</w:t>
            </w:r>
            <w:proofErr w:type="spellEnd"/>
            <w:r w:rsidRPr="0032308F">
              <w:rPr>
                <w:b/>
                <w:sz w:val="24"/>
              </w:rPr>
              <w:t>, 93а)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2 Машинист насосных установок 3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СРиЭОНС</w:t>
            </w:r>
            <w:proofErr w:type="spellEnd"/>
            <w:r>
              <w:rPr>
                <w:sz w:val="24"/>
              </w:rPr>
              <w:t xml:space="preserve"> Харченко Г.Г.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3 Машинист насосных установок 4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СРиЭОНС</w:t>
            </w:r>
            <w:proofErr w:type="spellEnd"/>
            <w:r>
              <w:rPr>
                <w:sz w:val="24"/>
              </w:rPr>
              <w:t xml:space="preserve"> Харченко Г.Г.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4 Машинист насосных установок 5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СРиЭОНС</w:t>
            </w:r>
            <w:proofErr w:type="spellEnd"/>
            <w:r>
              <w:rPr>
                <w:sz w:val="24"/>
              </w:rPr>
              <w:t xml:space="preserve"> Харченко Г.Г.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 xml:space="preserve">5 Электромонтер по ремонту и обслуживанию </w:t>
            </w:r>
            <w:r w:rsidRPr="0032308F">
              <w:rPr>
                <w:sz w:val="24"/>
              </w:rPr>
              <w:lastRenderedPageBreak/>
              <w:t>электрооборудования 5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</w:t>
            </w:r>
            <w:r w:rsidRPr="0032308F">
              <w:rPr>
                <w:sz w:val="24"/>
              </w:rPr>
              <w:lastRenderedPageBreak/>
              <w:t>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lastRenderedPageBreak/>
              <w:t xml:space="preserve">Снижение вредного </w:t>
            </w:r>
            <w:r w:rsidRPr="0032308F">
              <w:rPr>
                <w:sz w:val="24"/>
              </w:rPr>
              <w:lastRenderedPageBreak/>
              <w:t>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СРиЭОНС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Харченко Г.Г.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6 Электромонтер по ремонту и обслуживанию электрооборудования 6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СРиЭОНС</w:t>
            </w:r>
            <w:proofErr w:type="spellEnd"/>
            <w:r>
              <w:rPr>
                <w:sz w:val="24"/>
              </w:rPr>
              <w:t xml:space="preserve"> Харченко Г.Г.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7 Электромонтер по ремонту аппаратуры, релейной защиты и автоматики 5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СРиЭОНС</w:t>
            </w:r>
            <w:proofErr w:type="spellEnd"/>
            <w:r>
              <w:rPr>
                <w:sz w:val="24"/>
              </w:rPr>
              <w:t xml:space="preserve"> Харченко Г.Г.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8 Электромонтер по ремонту аппаратуры, релейной защиты и автоматики 6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СРиЭОНС</w:t>
            </w:r>
            <w:proofErr w:type="spellEnd"/>
            <w:r>
              <w:rPr>
                <w:sz w:val="24"/>
              </w:rPr>
              <w:t xml:space="preserve"> Харченко Г.Г.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9 Слесарь по ремонту оборудования тепловых сетей 5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СРиЭОНС</w:t>
            </w:r>
            <w:proofErr w:type="spellEnd"/>
            <w:r>
              <w:rPr>
                <w:sz w:val="24"/>
              </w:rPr>
              <w:t xml:space="preserve"> Харченко Г.Г.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1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2308F">
              <w:rPr>
                <w:b/>
                <w:sz w:val="24"/>
              </w:rPr>
              <w:t>Аварийно-ремонтная служба (г. Хабаровск, ул. Флегонтова, 13а)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10 Штукатур-маляр 5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Обеспечить работников средствами для защиты от биологических вредных факторов (от укусов членистоногих) на наружных работах (сезонно, при температуре выше 00 С) в период активности кровососущих и жалящих насекомых, паукообразных) 200мл на 1 месяц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Улучшение условий труда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АРС Царьков Н.П.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</w:t>
            </w:r>
            <w:r w:rsidRPr="0032308F">
              <w:rPr>
                <w:sz w:val="24"/>
              </w:rPr>
              <w:lastRenderedPageBreak/>
              <w:t>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lastRenderedPageBreak/>
              <w:t xml:space="preserve">Снижение вредного </w:t>
            </w:r>
            <w:r w:rsidRPr="0032308F">
              <w:rPr>
                <w:sz w:val="24"/>
              </w:rPr>
              <w:lastRenderedPageBreak/>
              <w:t>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АРС </w:t>
            </w:r>
            <w:r>
              <w:rPr>
                <w:sz w:val="24"/>
              </w:rPr>
              <w:lastRenderedPageBreak/>
              <w:t>Царьков Н.П.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11 Слесарь по ремонту оборудования тепловых сетей 4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Обеспечить работника гаран</w:t>
            </w:r>
            <w:r w:rsidRPr="0032308F">
              <w:rPr>
                <w:sz w:val="24"/>
              </w:rPr>
              <w:t>тиями и компенсациями, предусмотренными трудовым законодательством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химического фактора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АРС Царьков Н.П.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АРС Царьков Н.П.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12 Столяр-плотник 5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АРС Царьков Н.П.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13 Слесарь по ремонту оборудования тепловых сетей 5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Обеспечить работника гаран</w:t>
            </w:r>
            <w:r w:rsidRPr="0032308F">
              <w:rPr>
                <w:sz w:val="24"/>
              </w:rPr>
              <w:t>тиями и компенсациями, предусмотренными трудовым законодательством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химического фактора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АРС Царьков Н.П.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АРС Царьков Н.П.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14 Слесарь по ремонту оборудования тепловых сетей 6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Обеспечить работника гаран</w:t>
            </w:r>
            <w:r w:rsidRPr="0032308F">
              <w:rPr>
                <w:sz w:val="24"/>
              </w:rPr>
              <w:t>тиями и компенсациями, предусмотренными трудовым законодательством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химического фактора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АРС Царьков Н.П.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АРС Царьков Н.П.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15 Изолировщик на термоизоляции 4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тяжести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АРС Царьков Н.П.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1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2308F">
              <w:rPr>
                <w:b/>
                <w:sz w:val="24"/>
              </w:rPr>
              <w:t>Служба механизации и транспорта (г. Хабаровск, ул. Флегонтова, 13а)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16 Слесарь по ремонту автомобилей 5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тяжести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СМ </w:t>
            </w:r>
            <w:proofErr w:type="spellStart"/>
            <w:r>
              <w:rPr>
                <w:sz w:val="24"/>
              </w:rPr>
              <w:t>Сутурин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17 Слесарь по ремонту автомобилей 6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тяжести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СМ </w:t>
            </w:r>
            <w:proofErr w:type="spellStart"/>
            <w:r>
              <w:rPr>
                <w:sz w:val="24"/>
              </w:rPr>
              <w:t>Сутурин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18 Слесарь по топливной аппаратуре 5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тяжести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СМ </w:t>
            </w:r>
            <w:proofErr w:type="spellStart"/>
            <w:r>
              <w:rPr>
                <w:sz w:val="24"/>
              </w:rPr>
              <w:t>Сутурин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19 Машинист экскаватора 5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 xml:space="preserve">Выполнить рационализацию режимов работы сотрудников, занятых в условиях повышенного уровня шума, путём разработки и введения дополнительных регламентированных </w:t>
            </w:r>
            <w:r w:rsidRPr="0032308F">
              <w:rPr>
                <w:sz w:val="24"/>
              </w:rPr>
              <w:lastRenderedPageBreak/>
              <w:t>перерывов (с учётом рекомендаций Таблицы П.7.3 Приложения 7 к Руководству Р 2.2.2006-05), ограничив суммарное время пребывания работников в зонах с повышенным уровнем шума ("защита временем").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lastRenderedPageBreak/>
              <w:t xml:space="preserve">Снижение вредного </w:t>
            </w:r>
            <w:r w:rsidRPr="0032308F">
              <w:rPr>
                <w:sz w:val="24"/>
              </w:rPr>
              <w:lastRenderedPageBreak/>
              <w:t>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СМ </w:t>
            </w:r>
            <w:proofErr w:type="spellStart"/>
            <w:r>
              <w:rPr>
                <w:sz w:val="24"/>
              </w:rPr>
              <w:t>Сутурин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Выполнить осмотр и, при необходимости, ремонт двигателя, своевременно организовывать регламентные работы по его обслуживанию, не допуская эксплуатацию двигателя в неисправном состоянии.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вибрации общей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СМ </w:t>
            </w:r>
            <w:proofErr w:type="spellStart"/>
            <w:r>
              <w:rPr>
                <w:sz w:val="24"/>
              </w:rPr>
              <w:t>Сутурин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20 Машинист экскаватора 6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Выполнить рационализацию режимов работы сотрудников, занятых в условиях повышенного уровня шума, путём разработки и введения дополнительных регламентированных перерывов (с учётом рекомендаций Таблицы П.7.3 Приложения 7 к Руководству Р 2.2.2006-05), ограничив суммарное время пребывания работников в зонах с повышенным уровнем шума ("защита временем").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СМ </w:t>
            </w:r>
            <w:proofErr w:type="spellStart"/>
            <w:r>
              <w:rPr>
                <w:sz w:val="24"/>
              </w:rPr>
              <w:t>Сутурин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Выполнить осмотр и, при необходимости, ремонт двигателя, своевременно организовывать регламентные работы по его обслуживанию, не допуская эксплуатацию двигателя в неисправном состоянии.</w:t>
            </w:r>
          </w:p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вибрации общей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СМ </w:t>
            </w:r>
            <w:proofErr w:type="spellStart"/>
            <w:r>
              <w:rPr>
                <w:sz w:val="24"/>
              </w:rPr>
              <w:t>Сутурин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21 Тракторист 4 разряда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Выполнить рационализацию режимов работы сотрудников, занятых в условиях повышенного уровня шума, путём разработки и введения дополнительных регламентированных перерывов (с учётом рекомендаций Таблицы П.7.3 Приложения 7 к Руководству Р 2.2.2006-05), ограничив суммарное время пребывания работников в зонах с повышенным уровнем шума ("защита временем").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СМ </w:t>
            </w:r>
            <w:proofErr w:type="spellStart"/>
            <w:r>
              <w:rPr>
                <w:sz w:val="24"/>
              </w:rPr>
              <w:t>Сутурин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1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2308F">
              <w:rPr>
                <w:b/>
                <w:sz w:val="24"/>
              </w:rPr>
              <w:t>Восточный сетевой район (г. Хабаровск, проспект 60-лет Октября, 112Б)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22 Слесарь по обслуживанию тепловых сетей 5 разряд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Внедрить режим труда и отдыха, разработанный с учётом указаний МР 2.2.8.0017-10.</w:t>
            </w:r>
          </w:p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Нормализация микроклимата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ВСР </w:t>
            </w:r>
            <w:proofErr w:type="spellStart"/>
            <w:r>
              <w:rPr>
                <w:sz w:val="24"/>
              </w:rPr>
              <w:t>Щемелев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ВСР </w:t>
            </w:r>
            <w:proofErr w:type="spellStart"/>
            <w:r>
              <w:rPr>
                <w:sz w:val="24"/>
              </w:rPr>
              <w:t>Щемелев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23 Слесарь по обслуживанию тепловых сетей 4 разряд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Внедрить режим труда и отдыха, разработанный с учётом указаний МР 2.2.8.0017-10.</w:t>
            </w:r>
          </w:p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Нормализация микроклимата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ВСР </w:t>
            </w:r>
            <w:proofErr w:type="spellStart"/>
            <w:r>
              <w:rPr>
                <w:sz w:val="24"/>
              </w:rPr>
              <w:t>Щемелев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ВСР </w:t>
            </w:r>
            <w:proofErr w:type="spellStart"/>
            <w:r>
              <w:rPr>
                <w:sz w:val="24"/>
              </w:rPr>
              <w:t>Щемелев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1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2308F">
              <w:rPr>
                <w:b/>
                <w:sz w:val="24"/>
              </w:rPr>
              <w:t>Северный сетевой район (680054, г. Хабаровск, ул. Адмиральская, 8б)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24 Слесарь по обслуживанию тепловых сетей 5 разряд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Внедрить режим труда и отдыха, разработанный с учётом указаний МР 2.2.8.0017-10.</w:t>
            </w:r>
          </w:p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Нормализация микроклимата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ССР </w:t>
            </w:r>
            <w:proofErr w:type="spellStart"/>
            <w:r>
              <w:rPr>
                <w:sz w:val="24"/>
              </w:rPr>
              <w:t>Пуховской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ССР </w:t>
            </w:r>
            <w:proofErr w:type="spellStart"/>
            <w:r>
              <w:rPr>
                <w:sz w:val="24"/>
              </w:rPr>
              <w:t>Пуховской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25 Слесарь по обслуживанию тепловых сетей 4 разряд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Внедрить режим труда и отдыха, разработанный с учётом указаний МР 2.2.8.0017-10.</w:t>
            </w:r>
          </w:p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Нормализация микроклимата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ССР </w:t>
            </w:r>
            <w:proofErr w:type="spellStart"/>
            <w:r>
              <w:rPr>
                <w:sz w:val="24"/>
              </w:rPr>
              <w:t>Пуховской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ССР </w:t>
            </w:r>
            <w:proofErr w:type="spellStart"/>
            <w:r>
              <w:rPr>
                <w:sz w:val="24"/>
              </w:rPr>
              <w:t>Пуховской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1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2308F">
              <w:rPr>
                <w:b/>
                <w:sz w:val="24"/>
              </w:rPr>
              <w:lastRenderedPageBreak/>
              <w:t>Южный сетевой район (г. Хабаровск, ул. Вологодская, 49а)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26 Слесарь по обслуживанию тепловых сетей 5 разряд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Внедрить режим труда и отдыха, разработанный с учётом указаний МР 2.2.8.0017-10.</w:t>
            </w:r>
          </w:p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Нормализация микроклимата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ЮСР Бурлак В.Д.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ЮСР Бурлак В.Д.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27 Слесарь по обслуживанию тепловых сетей 4 разряд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Внедрить режим труда и отдыха, разработанный с учётом указаний МР 2.2.8.0017-10.</w:t>
            </w:r>
          </w:p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Нормализация микроклимата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ЮСР Бурлак В.Д.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ЮСР Бурлак В.Д.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1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2308F">
              <w:rPr>
                <w:b/>
                <w:sz w:val="24"/>
              </w:rPr>
              <w:t>Центральный сетевой район (г. Хабаровск, ул. Кооперативная, 10)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28 Слесарь по обслуживанию тепловых сетей 5 разряд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Внедрить режим труда и отдыха, разработанный с учётом указаний МР 2.2.8.0017-10.</w:t>
            </w:r>
          </w:p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Нормализация микроклимата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ЦСР Даниленко Д.С.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ЦСР Даниленко Д.С.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29 Слесарь по обслуживанию тепловых сетей 4 разряд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Внедрить режим труда и отдыха, разработанный с учётом указаний МР 2.2.8.0017-10.</w:t>
            </w:r>
          </w:p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Нормализация микроклимата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ЦСР Даниленко Д.С.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ЦСР Даниленко Д.С.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1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С/х участ</w:t>
            </w:r>
            <w:r w:rsidRPr="0032308F">
              <w:rPr>
                <w:b/>
                <w:sz w:val="24"/>
              </w:rPr>
              <w:t xml:space="preserve">ок  Южного сетевого района (с. </w:t>
            </w:r>
            <w:proofErr w:type="spellStart"/>
            <w:r w:rsidRPr="0032308F">
              <w:rPr>
                <w:b/>
                <w:sz w:val="24"/>
              </w:rPr>
              <w:t>Некрасовка</w:t>
            </w:r>
            <w:proofErr w:type="spellEnd"/>
            <w:r w:rsidRPr="0032308F">
              <w:rPr>
                <w:b/>
                <w:sz w:val="24"/>
              </w:rPr>
              <w:t>, ул. Комсомольская, 5)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30 Слесарь по обслуживанию тепловых сетей 5 разряд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Внедрить режим труда и отдыха, разработанный с учётом указаний МР 2.2.8.0017-10.</w:t>
            </w:r>
          </w:p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Нормализация микроклимата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ЮСР Бурлак В.Д.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  <w:tr w:rsidR="006D50FE" w:rsidRPr="0032308F" w:rsidTr="006C7A32">
        <w:trPr>
          <w:trHeight w:val="19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з</w:t>
            </w:r>
            <w:r w:rsidRPr="0032308F">
              <w:rPr>
                <w:sz w:val="24"/>
              </w:rPr>
              <w:t xml:space="preserve">ащиту временем, соблюдение режимов труда и отдыха, использование средств индивидуальной защиты. Строго соблюдать </w:t>
            </w:r>
            <w:r>
              <w:rPr>
                <w:sz w:val="24"/>
              </w:rPr>
              <w:t>периодичность</w:t>
            </w:r>
            <w:r w:rsidRPr="0032308F">
              <w:rPr>
                <w:sz w:val="24"/>
              </w:rPr>
              <w:t xml:space="preserve"> медицинских осмотров. Использовать средства индивидуальной защиты органов слуха.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2308F">
              <w:rPr>
                <w:sz w:val="24"/>
              </w:rPr>
              <w:t>Снижение вредного воздействия шума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6D50F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Начальник ЮСР Бурлак В.Д.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FE" w:rsidRPr="0032308F" w:rsidRDefault="00F84FCE" w:rsidP="003516D7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</w:tbl>
    <w:p w:rsidR="0007542F" w:rsidRPr="00ED1322" w:rsidRDefault="0007542F" w:rsidP="0007542F">
      <w:pPr>
        <w:pStyle w:val="ConsPlusNonformat"/>
        <w:widowControl/>
        <w:rPr>
          <w:rFonts w:ascii="Arial Narrow" w:hAnsi="Arial Narrow" w:cs="Times New Roman"/>
          <w:color w:val="000000"/>
        </w:rPr>
      </w:pPr>
      <w:r w:rsidRPr="00ED1322">
        <w:rPr>
          <w:rFonts w:ascii="Arial Narrow" w:hAnsi="Arial Narrow" w:cs="Times New Roman"/>
          <w:color w:val="000000"/>
        </w:rPr>
        <w:t>Дата составления:</w:t>
      </w:r>
      <w:r>
        <w:rPr>
          <w:rFonts w:ascii="Arial Narrow" w:hAnsi="Arial Narrow" w:cs="Times New Roman"/>
          <w:color w:val="000000"/>
        </w:rPr>
        <w:t xml:space="preserve"> 09.07.2020</w:t>
      </w:r>
    </w:p>
    <w:p w:rsidR="006D50FE" w:rsidRDefault="006D50FE" w:rsidP="006D50FE">
      <w:pPr>
        <w:spacing w:line="240" w:lineRule="auto"/>
        <w:ind w:firstLine="0"/>
        <w:jc w:val="center"/>
        <w:rPr>
          <w:szCs w:val="28"/>
        </w:rPr>
      </w:pPr>
      <w:bookmarkStart w:id="0" w:name="_GoBack"/>
      <w:bookmarkEnd w:id="0"/>
    </w:p>
    <w:sectPr w:rsidR="006D50FE" w:rsidSect="006C7A32">
      <w:pgSz w:w="16838" w:h="11906" w:orient="landscape"/>
      <w:pgMar w:top="1560" w:right="253" w:bottom="993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B7"/>
    <w:rsid w:val="0007542F"/>
    <w:rsid w:val="006939B7"/>
    <w:rsid w:val="006C7A32"/>
    <w:rsid w:val="006D50FE"/>
    <w:rsid w:val="00D170B3"/>
    <w:rsid w:val="00DA58B7"/>
    <w:rsid w:val="00F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F423C-1DB3-4A85-8189-4EEB64F2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50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75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12E3-0795-4C86-B11C-9DBB7EAC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2255</Words>
  <Characters>12857</Characters>
  <Application>Microsoft Office Word</Application>
  <DocSecurity>0</DocSecurity>
  <Lines>107</Lines>
  <Paragraphs>30</Paragraphs>
  <ScaleCrop>false</ScaleCrop>
  <Company>DVGK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Ирина Викторовна</dc:creator>
  <cp:keywords/>
  <dc:description/>
  <cp:lastModifiedBy>Никоненко Ольга Анатольевна</cp:lastModifiedBy>
  <cp:revision>6</cp:revision>
  <dcterms:created xsi:type="dcterms:W3CDTF">2020-09-23T07:16:00Z</dcterms:created>
  <dcterms:modified xsi:type="dcterms:W3CDTF">2020-09-24T06:42:00Z</dcterms:modified>
</cp:coreProperties>
</file>