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355" w:rsidRDefault="00871355" w:rsidP="0087135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Кандидаты в Ревизионную комиссию АО «ДГК»</w:t>
      </w:r>
    </w:p>
    <w:p w:rsidR="00871355" w:rsidRDefault="00871355" w:rsidP="00871355">
      <w:pPr>
        <w:jc w:val="center"/>
        <w:rPr>
          <w:rFonts w:ascii="Times New Roman" w:hAnsi="Times New Roman"/>
        </w:rPr>
      </w:pPr>
    </w:p>
    <w:tbl>
      <w:tblPr>
        <w:tblW w:w="10632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2695"/>
        <w:gridCol w:w="4536"/>
        <w:gridCol w:w="2835"/>
      </w:tblGrid>
      <w:tr w:rsidR="00723A36" w:rsidTr="00723A36">
        <w:tc>
          <w:tcPr>
            <w:tcW w:w="566" w:type="dxa"/>
          </w:tcPr>
          <w:p w:rsidR="00723A36" w:rsidRDefault="00723A36" w:rsidP="006B15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23A36" w:rsidRDefault="00723A36" w:rsidP="006B15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95" w:type="dxa"/>
          </w:tcPr>
          <w:p w:rsidR="00723A36" w:rsidRDefault="00723A36" w:rsidP="006B15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Ф.И.О. кандидата </w:t>
            </w:r>
          </w:p>
        </w:tc>
        <w:tc>
          <w:tcPr>
            <w:tcW w:w="4536" w:type="dxa"/>
          </w:tcPr>
          <w:p w:rsidR="00723A36" w:rsidRDefault="00723A36" w:rsidP="006B15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Должность кандидата на момент выдвижения 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723A36" w:rsidRPr="00816521" w:rsidRDefault="00723A36" w:rsidP="006B15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521">
              <w:rPr>
                <w:rFonts w:ascii="Times New Roman" w:hAnsi="Times New Roman"/>
                <w:b/>
                <w:sz w:val="24"/>
                <w:szCs w:val="24"/>
              </w:rPr>
              <w:t>Информация о письменном согласии кандидатов</w:t>
            </w:r>
          </w:p>
        </w:tc>
      </w:tr>
      <w:tr w:rsidR="00723A36" w:rsidTr="00723A36">
        <w:trPr>
          <w:trHeight w:val="1393"/>
        </w:trPr>
        <w:tc>
          <w:tcPr>
            <w:tcW w:w="566" w:type="dxa"/>
          </w:tcPr>
          <w:p w:rsidR="00723A36" w:rsidRDefault="00723A36" w:rsidP="006B15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5" w:type="dxa"/>
          </w:tcPr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Ажимов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Олег Евгеньевич</w:t>
            </w:r>
          </w:p>
        </w:tc>
        <w:tc>
          <w:tcPr>
            <w:tcW w:w="4536" w:type="dxa"/>
          </w:tcPr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Службы внутреннего аудита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ПАО «РусГидро»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23A36" w:rsidRPr="00816521" w:rsidRDefault="00723A36" w:rsidP="006B15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723A36" w:rsidTr="00723A36">
        <w:trPr>
          <w:trHeight w:val="1393"/>
        </w:trPr>
        <w:tc>
          <w:tcPr>
            <w:tcW w:w="566" w:type="dxa"/>
          </w:tcPr>
          <w:p w:rsidR="00723A36" w:rsidRDefault="00723A36" w:rsidP="006B15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</w:tcPr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Кочанов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Андрей Александрович</w:t>
            </w:r>
          </w:p>
        </w:tc>
        <w:tc>
          <w:tcPr>
            <w:tcW w:w="4536" w:type="dxa"/>
          </w:tcPr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управления Аналитический центр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Службы внутреннего аудита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ПАО «РусГидро»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23A36" w:rsidRPr="00816521" w:rsidRDefault="00723A36" w:rsidP="006B15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723A36" w:rsidTr="00723A36">
        <w:trPr>
          <w:trHeight w:val="1393"/>
        </w:trPr>
        <w:tc>
          <w:tcPr>
            <w:tcW w:w="566" w:type="dxa"/>
          </w:tcPr>
          <w:p w:rsidR="00723A36" w:rsidRDefault="00723A36" w:rsidP="006B15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5" w:type="dxa"/>
          </w:tcPr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Андрей Юрьевич</w:t>
            </w:r>
          </w:p>
        </w:tc>
        <w:tc>
          <w:tcPr>
            <w:tcW w:w="4536" w:type="dxa"/>
          </w:tcPr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эксперт </w:t>
            </w:r>
          </w:p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Управления аудита Центра Службы внутреннего аудита </w:t>
            </w:r>
          </w:p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ПАО «РусГидро»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23A36" w:rsidRPr="00816521" w:rsidRDefault="00723A36" w:rsidP="006B15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723A36" w:rsidTr="00723A36">
        <w:trPr>
          <w:trHeight w:val="1393"/>
        </w:trPr>
        <w:tc>
          <w:tcPr>
            <w:tcW w:w="566" w:type="dxa"/>
          </w:tcPr>
          <w:p w:rsidR="00723A36" w:rsidRDefault="00723A36" w:rsidP="006B15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5" w:type="dxa"/>
          </w:tcPr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Шарипова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Маргарита Александровна</w:t>
            </w:r>
          </w:p>
        </w:tc>
        <w:tc>
          <w:tcPr>
            <w:tcW w:w="4536" w:type="dxa"/>
          </w:tcPr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</w:p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Управления аудита Дальнего Востока </w:t>
            </w:r>
          </w:p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Службы внутреннего аудита </w:t>
            </w:r>
          </w:p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ПАО «РусГидро»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23A36" w:rsidRPr="00816521" w:rsidRDefault="00723A36" w:rsidP="006B15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723A36" w:rsidTr="00723A36">
        <w:trPr>
          <w:trHeight w:val="1393"/>
        </w:trPr>
        <w:tc>
          <w:tcPr>
            <w:tcW w:w="566" w:type="dxa"/>
          </w:tcPr>
          <w:p w:rsidR="00723A36" w:rsidRDefault="00723A36" w:rsidP="006B15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5" w:type="dxa"/>
          </w:tcPr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Уланова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Евгения Сергеевна</w:t>
            </w:r>
          </w:p>
        </w:tc>
        <w:tc>
          <w:tcPr>
            <w:tcW w:w="4536" w:type="dxa"/>
          </w:tcPr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</w:p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аудита Дальнего Востока</w:t>
            </w:r>
          </w:p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Службы внутреннего аудита </w:t>
            </w:r>
          </w:p>
          <w:p w:rsidR="00723A36" w:rsidRDefault="00723A36" w:rsidP="006B158A">
            <w:pPr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ПАО «РусГидро»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23A36" w:rsidRPr="00816521" w:rsidRDefault="00723A36" w:rsidP="006B158A">
            <w:pPr>
              <w:autoSpaceDE w:val="0"/>
              <w:autoSpaceDN w:val="0"/>
              <w:adjustRightInd w:val="0"/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:rsidR="00871355" w:rsidRDefault="00871355" w:rsidP="00871355"/>
    <w:p w:rsidR="009E5EC5" w:rsidRDefault="009E5EC5">
      <w:bookmarkStart w:id="0" w:name="_GoBack"/>
      <w:bookmarkEnd w:id="0"/>
    </w:p>
    <w:sectPr w:rsidR="009E5EC5">
      <w:headerReference w:type="even" r:id="rId6"/>
      <w:headerReference w:type="default" r:id="rId7"/>
      <w:pgSz w:w="11906" w:h="16838"/>
      <w:pgMar w:top="1134" w:right="709" w:bottom="1134" w:left="1701" w:header="9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054" w:rsidRDefault="00546054">
      <w:r>
        <w:separator/>
      </w:r>
    </w:p>
  </w:endnote>
  <w:endnote w:type="continuationSeparator" w:id="0">
    <w:p w:rsidR="00546054" w:rsidRDefault="0054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054" w:rsidRDefault="00546054">
      <w:r>
        <w:separator/>
      </w:r>
    </w:p>
  </w:footnote>
  <w:footnote w:type="continuationSeparator" w:id="0">
    <w:p w:rsidR="00546054" w:rsidRDefault="00546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6F1" w:rsidRDefault="008713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16F1" w:rsidRDefault="00723A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6F1" w:rsidRDefault="00871355">
    <w:pPr>
      <w:pStyle w:val="a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 w:rsidR="008B58D0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4916F1" w:rsidRDefault="00723A36">
    <w:pPr>
      <w:pStyle w:val="a3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55"/>
    <w:rsid w:val="00546054"/>
    <w:rsid w:val="006B158A"/>
    <w:rsid w:val="00723A36"/>
    <w:rsid w:val="00871355"/>
    <w:rsid w:val="008B58D0"/>
    <w:rsid w:val="009E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B8C7B7-ECA2-4DFA-9FDB-CCC55EACA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35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mbria" w:eastAsia="MS Mincho" w:hAnsi="Cambria" w:cs="Times New Roman"/>
      <w:sz w:val="20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71355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rsid w:val="00871355"/>
    <w:rPr>
      <w:rFonts w:ascii="Cambria" w:eastAsia="MS Mincho" w:hAnsi="Cambria" w:cs="Times New Roman"/>
      <w:sz w:val="20"/>
      <w:lang w:bidi="en-US"/>
    </w:rPr>
  </w:style>
  <w:style w:type="character" w:styleId="a5">
    <w:name w:val="page number"/>
    <w:basedOn w:val="a0"/>
    <w:rsid w:val="00871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Лысова Елена Владимировна</dc:creator>
  <cp:keywords/>
  <dc:description/>
  <cp:lastModifiedBy>Лысова Елена Владимировна</cp:lastModifiedBy>
  <cp:revision>4</cp:revision>
  <dcterms:created xsi:type="dcterms:W3CDTF">2021-04-29T04:11:00Z</dcterms:created>
  <dcterms:modified xsi:type="dcterms:W3CDTF">2021-04-29T07:24:00Z</dcterms:modified>
</cp:coreProperties>
</file>